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A36B02" w:rsidRDefault="00A36B02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36B02">
              <w:rPr>
                <w:rFonts w:ascii="Arial" w:hAnsi="Arial" w:cs="Arial"/>
                <w:sz w:val="22"/>
              </w:rPr>
              <w:t>Mgr. Robert Běhal, PharmDr. Tomáš Anděl, Ph.D.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A36B02" w:rsidRDefault="00A36B02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naz_ON"/>
            <w:r w:rsidRPr="00A36B02">
              <w:rPr>
                <w:rFonts w:ascii="Arial" w:hAnsi="Arial" w:cs="Arial"/>
                <w:sz w:val="22"/>
              </w:rPr>
              <w:t>Hospodaření s léčivy</w:t>
            </w:r>
            <w:bookmarkEnd w:id="0"/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A36B02" w:rsidRDefault="00A36B02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kod_ON"/>
            <w:r w:rsidRPr="00A36B02">
              <w:rPr>
                <w:rFonts w:ascii="Arial" w:hAnsi="Arial" w:cs="Arial"/>
                <w:sz w:val="24"/>
              </w:rPr>
              <w:t>Sm-L002</w:t>
            </w:r>
            <w:bookmarkEnd w:id="1"/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12/2015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 w:rsidR="00A36B0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A36B02" w:rsidRPr="00A36B02">
              <w:rPr>
                <w:rFonts w:ascii="Arial" w:hAnsi="Arial" w:cs="Arial"/>
                <w:sz w:val="18"/>
              </w:rPr>
              <w:t>PharmDr. Tomáš Anděl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12/2016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6B0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A36B02" w:rsidRPr="00A36B02">
              <w:rPr>
                <w:rFonts w:ascii="Arial" w:hAnsi="Arial" w:cs="Arial"/>
                <w:sz w:val="18"/>
              </w:rPr>
              <w:t>PharmDr. Tomáš Anděl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36B0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2"/>
            <w:r w:rsidR="00A36B0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3"/>
            <w:r w:rsidR="00A36B02" w:rsidRPr="00A36B02">
              <w:rPr>
                <w:rFonts w:ascii="Arial" w:hAnsi="Arial" w:cs="Arial"/>
                <w:sz w:val="22"/>
              </w:rPr>
              <w:t xml:space="preserve"> </w:t>
            </w:r>
            <w:r w:rsidR="00A36B02" w:rsidRPr="00A36B02">
              <w:rPr>
                <w:rFonts w:ascii="Arial" w:hAnsi="Arial" w:cs="Arial"/>
              </w:rPr>
              <w:t>Mgr. Robert Běhal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A577EB" w:rsidRDefault="00A577E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577E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A577EB" w:rsidRDefault="00A577E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577E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77E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A577EB" w:rsidRPr="00A36B02">
              <w:rPr>
                <w:rFonts w:ascii="Arial" w:hAnsi="Arial" w:cs="Arial"/>
                <w:sz w:val="22"/>
              </w:rPr>
              <w:t xml:space="preserve"> </w:t>
            </w:r>
            <w:r w:rsidR="00A577EB" w:rsidRPr="00A36B02">
              <w:rPr>
                <w:rFonts w:ascii="Arial" w:hAnsi="Arial" w:cs="Arial"/>
              </w:rPr>
              <w:t>Mgr. Robert Běhal</w:t>
            </w:r>
          </w:p>
        </w:tc>
      </w:tr>
      <w:tr w:rsidR="00535FFF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FF" w:rsidRPr="00A577EB" w:rsidRDefault="00535FFF" w:rsidP="00535FF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577E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Pr="00A577E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FF" w:rsidRPr="00A577EB" w:rsidRDefault="00535FFF" w:rsidP="009130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Pr="00A577E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FF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FF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FF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35FF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35FFF" w:rsidRPr="00A36B02">
              <w:rPr>
                <w:rFonts w:ascii="Arial" w:hAnsi="Arial" w:cs="Arial"/>
                <w:sz w:val="22"/>
              </w:rPr>
              <w:t xml:space="preserve"> </w:t>
            </w:r>
            <w:r w:rsidR="00535FFF"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FFF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FF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67171" w:rsidRDefault="003671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671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67171" w:rsidRDefault="003671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671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67171" w:rsidRPr="00A36B02">
              <w:rPr>
                <w:rFonts w:ascii="Arial" w:hAnsi="Arial" w:cs="Arial"/>
                <w:sz w:val="22"/>
              </w:rPr>
              <w:t xml:space="preserve"> </w:t>
            </w:r>
            <w:r w:rsidR="00367171"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C6F53" w:rsidRDefault="009C6F5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C6F5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C6F53" w:rsidRDefault="009C6F5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C6F5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C6F5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9C6F53" w:rsidRPr="00A36B02">
              <w:rPr>
                <w:rFonts w:ascii="Arial" w:hAnsi="Arial" w:cs="Arial"/>
                <w:sz w:val="22"/>
              </w:rPr>
              <w:t xml:space="preserve"> </w:t>
            </w:r>
            <w:r w:rsidR="009C6F53"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6204D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204D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6204D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204D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  <w:r w:rsidR="00AE5AA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204D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  <w:r w:rsidR="00AE5AA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204D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04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204D4" w:rsidRPr="00A36B02">
              <w:rPr>
                <w:rFonts w:ascii="Arial" w:hAnsi="Arial" w:cs="Arial"/>
                <w:sz w:val="22"/>
              </w:rPr>
              <w:t xml:space="preserve"> </w:t>
            </w:r>
            <w:r w:rsidR="006204D4"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AE5AA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AE5AA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15. 10.2020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E5AA7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36B02">
              <w:rPr>
                <w:rFonts w:ascii="Arial" w:hAnsi="Arial" w:cs="Arial"/>
                <w:sz w:val="22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F13F5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F13F5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13. 5. 2021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13F5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36B02">
              <w:rPr>
                <w:rFonts w:ascii="Arial" w:hAnsi="Arial" w:cs="Arial"/>
                <w:sz w:val="22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BB6BF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BB6BF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1. 2. 2022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B6BF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36B02">
              <w:rPr>
                <w:rFonts w:ascii="Arial" w:hAnsi="Arial" w:cs="Arial"/>
                <w:sz w:val="22"/>
              </w:rPr>
              <w:t xml:space="preserve"> </w:t>
            </w:r>
            <w:r w:rsidRPr="00BB6BFE">
              <w:rPr>
                <w:rFonts w:ascii="Arial" w:hAnsi="Arial" w:cs="Arial"/>
                <w:sz w:val="16"/>
                <w:szCs w:val="16"/>
              </w:rPr>
              <w:t>Mgr. Robert Běhal, PharmDr. Tomáš Anděl, Ph.D.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F66E6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F66E6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28. 3. 2022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66E62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36B02">
              <w:rPr>
                <w:rFonts w:ascii="Arial" w:hAnsi="Arial" w:cs="Arial"/>
                <w:sz w:val="22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D3412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D3412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1. 12. 2022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3412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36B02">
              <w:rPr>
                <w:rFonts w:ascii="Arial" w:hAnsi="Arial" w:cs="Arial"/>
                <w:sz w:val="22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4D173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4D173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26. 6. 2023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4D173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36B02">
              <w:rPr>
                <w:rFonts w:ascii="Arial" w:hAnsi="Arial" w:cs="Arial"/>
                <w:sz w:val="22"/>
              </w:rPr>
              <w:t xml:space="preserve"> </w:t>
            </w:r>
            <w:r w:rsidRPr="00A36B02">
              <w:rPr>
                <w:rFonts w:ascii="Arial" w:hAnsi="Arial" w:cs="Arial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927DC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204D4" w:rsidRDefault="00927DC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1. 7. 2024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4" w:name="_GoBack"/>
            <w:bookmarkEnd w:id="4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27DC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36B02">
              <w:rPr>
                <w:rFonts w:ascii="Arial" w:hAnsi="Arial" w:cs="Arial"/>
                <w:sz w:val="22"/>
              </w:rPr>
              <w:t xml:space="preserve"> </w:t>
            </w:r>
            <w:r w:rsidRPr="00BB6BFE">
              <w:rPr>
                <w:rFonts w:ascii="Arial" w:hAnsi="Arial" w:cs="Arial"/>
                <w:sz w:val="16"/>
                <w:szCs w:val="16"/>
              </w:rPr>
              <w:t>Mgr. Robert Běhal, PharmDr. Tomáš Anděl, Ph.D.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43A0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C43A0B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C43A0B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C43A0B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27DC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F3" w:rsidRDefault="008437F3">
      <w:r>
        <w:separator/>
      </w:r>
    </w:p>
  </w:endnote>
  <w:endnote w:type="continuationSeparator" w:id="0">
    <w:p w:rsidR="008437F3" w:rsidRDefault="008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F3" w:rsidRDefault="008437F3">
      <w:r>
        <w:separator/>
      </w:r>
    </w:p>
  </w:footnote>
  <w:footnote w:type="continuationSeparator" w:id="0">
    <w:p w:rsidR="008437F3" w:rsidRDefault="0084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C03878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4D1739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A577EB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0C2116"/>
    <w:rsid w:val="00101B32"/>
    <w:rsid w:val="001622E6"/>
    <w:rsid w:val="001669E6"/>
    <w:rsid w:val="0019278B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67171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D1739"/>
    <w:rsid w:val="004F7860"/>
    <w:rsid w:val="00500F59"/>
    <w:rsid w:val="00535FFF"/>
    <w:rsid w:val="005A53FE"/>
    <w:rsid w:val="005D3234"/>
    <w:rsid w:val="005F0C96"/>
    <w:rsid w:val="006204D4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7F3"/>
    <w:rsid w:val="00843EBB"/>
    <w:rsid w:val="00847FAA"/>
    <w:rsid w:val="008670A3"/>
    <w:rsid w:val="008B496B"/>
    <w:rsid w:val="008B75C0"/>
    <w:rsid w:val="00927DC0"/>
    <w:rsid w:val="009301C5"/>
    <w:rsid w:val="009532B4"/>
    <w:rsid w:val="00996400"/>
    <w:rsid w:val="009B5720"/>
    <w:rsid w:val="009B7CC6"/>
    <w:rsid w:val="009C6F53"/>
    <w:rsid w:val="009D29DE"/>
    <w:rsid w:val="00A36B02"/>
    <w:rsid w:val="00A41D5B"/>
    <w:rsid w:val="00A577EB"/>
    <w:rsid w:val="00A63FF1"/>
    <w:rsid w:val="00A93942"/>
    <w:rsid w:val="00AB2B1B"/>
    <w:rsid w:val="00AB71E3"/>
    <w:rsid w:val="00AE5AA7"/>
    <w:rsid w:val="00B53E89"/>
    <w:rsid w:val="00BA3D6F"/>
    <w:rsid w:val="00BA3DCB"/>
    <w:rsid w:val="00BB1A1A"/>
    <w:rsid w:val="00BB6BFE"/>
    <w:rsid w:val="00BD038D"/>
    <w:rsid w:val="00BD33AF"/>
    <w:rsid w:val="00C02D33"/>
    <w:rsid w:val="00C03878"/>
    <w:rsid w:val="00C43A0B"/>
    <w:rsid w:val="00C91E13"/>
    <w:rsid w:val="00CA5440"/>
    <w:rsid w:val="00CA576D"/>
    <w:rsid w:val="00CB7388"/>
    <w:rsid w:val="00CB75F3"/>
    <w:rsid w:val="00CD784B"/>
    <w:rsid w:val="00CE1BEA"/>
    <w:rsid w:val="00CF7271"/>
    <w:rsid w:val="00D15B76"/>
    <w:rsid w:val="00D34121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13F5C"/>
    <w:rsid w:val="00F5276C"/>
    <w:rsid w:val="00F55538"/>
    <w:rsid w:val="00F66E62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8A2C5"/>
  <w15:docId w15:val="{27CF65C6-1279-451D-A6D7-5199DD9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9278B"/>
  </w:style>
  <w:style w:type="paragraph" w:styleId="Nadpis1">
    <w:name w:val="heading 1"/>
    <w:basedOn w:val="Normln"/>
    <w:next w:val="Normln"/>
    <w:qFormat/>
    <w:rsid w:val="0019278B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9278B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9278B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927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278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2A17-E75D-4FD9-B1C3-44A4328E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2188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Horáčková Eva</cp:lastModifiedBy>
  <cp:revision>15</cp:revision>
  <cp:lastPrinted>2012-06-13T10:36:00Z</cp:lastPrinted>
  <dcterms:created xsi:type="dcterms:W3CDTF">2017-06-14T10:55:00Z</dcterms:created>
  <dcterms:modified xsi:type="dcterms:W3CDTF">2024-07-01T11:27:00Z</dcterms:modified>
</cp:coreProperties>
</file>